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93" w:rsidRDefault="002D2E93" w:rsidP="002D2E93">
      <w:pPr>
        <w:spacing w:line="276" w:lineRule="auto"/>
        <w:ind w:left="-709" w:firstLine="6663"/>
        <w:jc w:val="both"/>
        <w:rPr>
          <w:lang w:val="uk-UA"/>
        </w:rPr>
      </w:pPr>
      <w:r>
        <w:rPr>
          <w:lang w:val="uk-UA"/>
        </w:rPr>
        <w:t>ДОДАТОК</w:t>
      </w:r>
    </w:p>
    <w:p w:rsidR="002D2E93" w:rsidRDefault="002D2E93" w:rsidP="002D2E93">
      <w:pPr>
        <w:spacing w:line="276" w:lineRule="auto"/>
        <w:ind w:firstLine="5954"/>
        <w:jc w:val="both"/>
        <w:rPr>
          <w:lang w:val="uk-UA"/>
        </w:rPr>
      </w:pPr>
      <w:r>
        <w:rPr>
          <w:lang w:val="uk-UA"/>
        </w:rPr>
        <w:t>до листа Інституту ППОЧО</w:t>
      </w:r>
    </w:p>
    <w:p w:rsidR="002D2E93" w:rsidRDefault="002D2E93" w:rsidP="002D2E93">
      <w:pPr>
        <w:ind w:left="5940"/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>12.01.</w:t>
      </w:r>
      <w:r>
        <w:rPr>
          <w:u w:val="single"/>
        </w:rPr>
        <w:t>202</w:t>
      </w:r>
      <w:r>
        <w:rPr>
          <w:u w:val="single"/>
          <w:lang w:val="uk-UA"/>
        </w:rPr>
        <w:t xml:space="preserve">2  </w:t>
      </w:r>
      <w:r>
        <w:rPr>
          <w:lang w:val="uk-UA"/>
        </w:rPr>
        <w:t xml:space="preserve">№ </w:t>
      </w:r>
      <w:r>
        <w:rPr>
          <w:u w:val="single"/>
        </w:rPr>
        <w:t>01-09/23</w:t>
      </w:r>
    </w:p>
    <w:p w:rsidR="002D2E93" w:rsidRDefault="002D2E93" w:rsidP="002D2E93">
      <w:pPr>
        <w:spacing w:line="276" w:lineRule="auto"/>
        <w:ind w:firstLine="7380"/>
        <w:rPr>
          <w:b/>
        </w:rPr>
      </w:pPr>
    </w:p>
    <w:p w:rsidR="002D2E93" w:rsidRDefault="002D2E93" w:rsidP="002D2E93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ДОРОЖНЯ КАРТА</w:t>
      </w:r>
    </w:p>
    <w:p w:rsidR="002D2E93" w:rsidRDefault="002D2E93" w:rsidP="002D2E93">
      <w:pPr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щодо проведення фінального етапу </w:t>
      </w:r>
      <w:r>
        <w:rPr>
          <w:b/>
          <w:lang w:val="uk-UA"/>
        </w:rPr>
        <w:t xml:space="preserve">ХІІ </w:t>
      </w:r>
      <w:r>
        <w:rPr>
          <w:b/>
          <w:bCs/>
          <w:lang w:val="uk-UA"/>
        </w:rPr>
        <w:t xml:space="preserve"> </w:t>
      </w:r>
      <w:r>
        <w:rPr>
          <w:b/>
          <w:lang w:val="uk-UA"/>
        </w:rPr>
        <w:t>Міжнародного мовно-літературного конкурсу учнівської та студентської молоді імені Тараса Шевченка</w:t>
      </w:r>
    </w:p>
    <w:p w:rsidR="002D2E93" w:rsidRDefault="002D2E93" w:rsidP="002D2E93">
      <w:pPr>
        <w:ind w:left="-567"/>
        <w:jc w:val="right"/>
        <w:rPr>
          <w:b/>
          <w:lang w:val="uk-UA"/>
        </w:rPr>
      </w:pPr>
      <w:r>
        <w:rPr>
          <w:b/>
          <w:lang w:val="uk-UA"/>
        </w:rPr>
        <w:t>05.02.20</w:t>
      </w:r>
      <w:r>
        <w:rPr>
          <w:b/>
          <w:lang w:val="en-US"/>
        </w:rPr>
        <w:t>2</w:t>
      </w:r>
      <w:r>
        <w:rPr>
          <w:b/>
          <w:lang w:val="uk-UA"/>
        </w:rPr>
        <w:t>2</w:t>
      </w:r>
    </w:p>
    <w:p w:rsidR="002D2E93" w:rsidRDefault="002D2E93" w:rsidP="002D2E93">
      <w:pPr>
        <w:ind w:left="-567"/>
        <w:jc w:val="center"/>
        <w:rPr>
          <w:b/>
          <w:lang w:val="uk-U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67"/>
        <w:gridCol w:w="75"/>
        <w:gridCol w:w="1317"/>
        <w:gridCol w:w="25"/>
        <w:gridCol w:w="1134"/>
        <w:gridCol w:w="76"/>
        <w:gridCol w:w="1758"/>
        <w:gridCol w:w="2497"/>
      </w:tblGrid>
      <w:tr w:rsidR="002D2E93" w:rsidTr="002D2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ind w:left="-56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ind w:left="-56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Заходи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ind w:left="-56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Термін </w:t>
            </w:r>
            <w:proofErr w:type="spellStart"/>
            <w:r>
              <w:rPr>
                <w:b/>
                <w:lang w:val="uk-UA"/>
              </w:rPr>
              <w:t>вико-нання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ind w:left="-56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ind w:left="-56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Виконавець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ind w:left="-56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2D2E93" w:rsidTr="002D2E93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3" w:rsidRDefault="002D2E93">
            <w:pPr>
              <w:rPr>
                <w:lang w:val="uk-UA"/>
              </w:rPr>
            </w:pPr>
          </w:p>
        </w:tc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Програма проведення фінального етапу Конкурсу</w:t>
            </w:r>
          </w:p>
          <w:p w:rsidR="002D2E93" w:rsidRDefault="002D2E93" w:rsidP="002D2E93">
            <w:pPr>
              <w:ind w:left="20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 Чернівецькому ВПУР (</w:t>
            </w:r>
            <w:proofErr w:type="spellStart"/>
            <w:r>
              <w:rPr>
                <w:b/>
                <w:lang w:val="uk-UA"/>
              </w:rPr>
              <w:t>вул.Південно-Кільцева</w:t>
            </w:r>
            <w:proofErr w:type="spellEnd"/>
            <w:r>
              <w:rPr>
                <w:b/>
                <w:lang w:val="uk-UA"/>
              </w:rPr>
              <w:t xml:space="preserve">, 8) </w:t>
            </w:r>
          </w:p>
        </w:tc>
      </w:tr>
      <w:tr w:rsidR="002D2E93" w:rsidTr="002D2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Реєстрація учасників Конкурсу в аудиторіях</w:t>
            </w:r>
          </w:p>
          <w:p w:rsidR="002D2E93" w:rsidRDefault="002D2E93">
            <w:pPr>
              <w:ind w:left="72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en-US"/>
              </w:rPr>
              <w:t>0</w:t>
            </w:r>
            <w:r>
              <w:rPr>
                <w:lang w:val="uk-UA"/>
              </w:rPr>
              <w:t>5.02.20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2</w:t>
            </w:r>
          </w:p>
          <w:p w:rsidR="002D2E93" w:rsidRDefault="002D2E93">
            <w:pPr>
              <w:rPr>
                <w:lang w:val="uk-U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 xml:space="preserve">9 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  <w:lang w:val="uk-UA"/>
              </w:rPr>
              <w:t xml:space="preserve">0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члени оргкомітету,</w:t>
            </w:r>
          </w:p>
          <w:p w:rsidR="002D2E93" w:rsidRDefault="002D2E93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працівники ВПУР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Відповідно до списку</w:t>
            </w:r>
          </w:p>
        </w:tc>
      </w:tr>
      <w:tr w:rsidR="002D2E93" w:rsidTr="002D2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 xml:space="preserve"> Розміщення учасників в аудиторіях. Інструктаж щодо проведення Конкурсу.</w:t>
            </w:r>
          </w:p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Організація підпису зошитів відповідно до поданого зразка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en-US"/>
              </w:rPr>
              <w:t>05.02.2022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50-</w:t>
            </w:r>
            <w:r>
              <w:rPr>
                <w:lang w:val="uk-UA"/>
              </w:rPr>
              <w:t xml:space="preserve"> 10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 xml:space="preserve">чергові </w:t>
            </w:r>
            <w:proofErr w:type="spellStart"/>
            <w:r>
              <w:rPr>
                <w:lang w:val="uk-UA"/>
              </w:rPr>
              <w:t>адміні-стратори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Аудиторії визначено відповідно до кількості учасників</w:t>
            </w:r>
          </w:p>
        </w:tc>
      </w:tr>
      <w:tr w:rsidR="002D2E93" w:rsidTr="002D2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2D2E93" w:rsidRDefault="002D2E93">
            <w:pPr>
              <w:rPr>
                <w:lang w:val="uk-UA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Передача завдань учасникам Конкурсу відповідно до списків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en-US"/>
              </w:rPr>
            </w:pPr>
            <w:r>
              <w:rPr>
                <w:lang w:val="en-US"/>
              </w:rPr>
              <w:t>05.02.2022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3" w:rsidRDefault="002D2E93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00-</w:t>
            </w:r>
            <w:r>
              <w:rPr>
                <w:lang w:val="uk-UA"/>
              </w:rPr>
              <w:t xml:space="preserve"> 10</w:t>
            </w:r>
            <w:r>
              <w:rPr>
                <w:vertAlign w:val="superscript"/>
                <w:lang w:val="uk-UA"/>
              </w:rPr>
              <w:t>10</w:t>
            </w:r>
          </w:p>
          <w:p w:rsidR="002D2E93" w:rsidRDefault="002D2E93">
            <w:pPr>
              <w:rPr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Члени оргкомітету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Відповідно до вимог Поло</w:t>
            </w:r>
            <w:proofErr w:type="spellStart"/>
            <w:r>
              <w:rPr>
                <w:sz w:val="22"/>
                <w:szCs w:val="22"/>
              </w:rPr>
              <w:t>ження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r>
              <w:rPr>
                <w:sz w:val="22"/>
                <w:szCs w:val="22"/>
                <w:lang w:val="uk-UA"/>
              </w:rPr>
              <w:t>листа</w:t>
            </w:r>
            <w:r>
              <w:rPr>
                <w:sz w:val="22"/>
                <w:szCs w:val="22"/>
              </w:rPr>
              <w:t xml:space="preserve"> МОН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FBC63" wp14:editId="132B17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177165</wp:posOffset>
                      </wp:positionV>
                      <wp:extent cx="0" cy="0"/>
                      <wp:effectExtent l="9525" t="5715" r="9525" b="1333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5pt" to="0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"/>
                  </w:pict>
                </mc:Fallback>
              </mc:AlternateContent>
            </w:r>
            <w:r>
              <w:rPr>
                <w:sz w:val="22"/>
                <w:szCs w:val="22"/>
                <w:lang w:val="uk-UA"/>
              </w:rPr>
              <w:t xml:space="preserve"> України</w:t>
            </w:r>
          </w:p>
          <w:p w:rsidR="002D2E93" w:rsidRDefault="002D2E9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від</w:t>
            </w:r>
            <w:proofErr w:type="spellEnd"/>
            <w:r>
              <w:rPr>
                <w:sz w:val="22"/>
                <w:szCs w:val="22"/>
              </w:rPr>
              <w:t xml:space="preserve">  24.12.2021 № 1/22888-21</w:t>
            </w:r>
          </w:p>
        </w:tc>
      </w:tr>
      <w:tr w:rsidR="002D2E93" w:rsidTr="002D2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Написання  творчих робіт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en-US"/>
              </w:rPr>
              <w:t>05.02.2022</w:t>
            </w:r>
          </w:p>
          <w:p w:rsidR="002D2E93" w:rsidRDefault="002D2E93">
            <w:pPr>
              <w:rPr>
                <w:lang w:val="uk-U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10-</w:t>
            </w:r>
            <w:r>
              <w:rPr>
                <w:lang w:val="uk-UA"/>
              </w:rPr>
              <w:t xml:space="preserve"> 12</w:t>
            </w:r>
            <w:r>
              <w:rPr>
                <w:vertAlign w:val="superscript"/>
                <w:lang w:val="uk-UA"/>
              </w:rPr>
              <w:t>10</w:t>
            </w:r>
          </w:p>
          <w:p w:rsidR="002D2E93" w:rsidRDefault="002D2E93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10-</w:t>
            </w:r>
            <w:r>
              <w:rPr>
                <w:lang w:val="uk-UA"/>
              </w:rPr>
              <w:t xml:space="preserve"> 13</w:t>
            </w:r>
            <w:r>
              <w:rPr>
                <w:vertAlign w:val="superscript"/>
                <w:lang w:val="uk-UA"/>
              </w:rPr>
              <w:t>10</w:t>
            </w:r>
          </w:p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10-</w:t>
            </w:r>
            <w:r>
              <w:rPr>
                <w:lang w:val="uk-UA"/>
              </w:rPr>
              <w:t xml:space="preserve"> 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uk-UA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Учасники конкурсу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5-7 кл.</w:t>
            </w:r>
          </w:p>
          <w:p w:rsidR="002D2E93" w:rsidRDefault="002D2E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8-9 кл.</w:t>
            </w:r>
          </w:p>
          <w:p w:rsidR="002D2E93" w:rsidRDefault="002D2E93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10-11кл., ЗПТО, ЗФПО, ЗВО</w:t>
            </w:r>
          </w:p>
        </w:tc>
      </w:tr>
      <w:tr w:rsidR="002D2E93" w:rsidTr="002D2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 xml:space="preserve">Збір робіт та передача уповноваженій особі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en-US"/>
              </w:rPr>
              <w:t>05.02.2022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</w:t>
            </w:r>
            <w:r>
              <w:t>2</w:t>
            </w:r>
            <w:r>
              <w:rPr>
                <w:vertAlign w:val="superscript"/>
                <w:lang w:val="uk-UA"/>
              </w:rPr>
              <w:t>10</w:t>
            </w:r>
            <w:r>
              <w:rPr>
                <w:lang w:val="uk-UA"/>
              </w:rPr>
              <w:t xml:space="preserve">- </w:t>
            </w:r>
            <w:r>
              <w:t>14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голова оргкомітету, відповідальний за проведення Конкурсу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Відповідно до вимог Поло</w:t>
            </w:r>
            <w:proofErr w:type="spellStart"/>
            <w:r>
              <w:rPr>
                <w:sz w:val="22"/>
                <w:szCs w:val="22"/>
              </w:rPr>
              <w:t>ження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r>
              <w:rPr>
                <w:sz w:val="22"/>
                <w:szCs w:val="22"/>
                <w:lang w:val="uk-UA"/>
              </w:rPr>
              <w:t xml:space="preserve">листа </w:t>
            </w:r>
            <w:r>
              <w:rPr>
                <w:sz w:val="22"/>
                <w:szCs w:val="22"/>
              </w:rPr>
              <w:t>МОН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C842D" wp14:editId="2A5796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177165</wp:posOffset>
                      </wp:positionV>
                      <wp:extent cx="0" cy="0"/>
                      <wp:effectExtent l="9525" t="5715" r="9525" b="1333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5pt" to="0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"/>
                  </w:pict>
                </mc:Fallback>
              </mc:AlternateContent>
            </w:r>
            <w:r>
              <w:rPr>
                <w:sz w:val="22"/>
                <w:szCs w:val="22"/>
                <w:lang w:val="uk-UA"/>
              </w:rPr>
              <w:t xml:space="preserve"> України</w:t>
            </w:r>
          </w:p>
          <w:p w:rsidR="002D2E93" w:rsidRDefault="002D2E93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від</w:t>
            </w:r>
            <w:proofErr w:type="spellEnd"/>
            <w:r>
              <w:rPr>
                <w:sz w:val="22"/>
                <w:szCs w:val="22"/>
              </w:rPr>
              <w:t xml:space="preserve">  24.12.2021 № 1/22888-21</w:t>
            </w:r>
          </w:p>
        </w:tc>
      </w:tr>
      <w:tr w:rsidR="002D2E93" w:rsidTr="002D2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Відправлення робіт кур’єрською поштою до Києва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en-US"/>
              </w:rPr>
            </w:pPr>
            <w:r>
              <w:rPr>
                <w:lang w:val="en-US"/>
              </w:rPr>
              <w:t>05.02.2022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 оргкомітету, відповідальний за проведення Конкурсу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Відповідно до вимог Положення та листа МОН України</w:t>
            </w:r>
          </w:p>
          <w:p w:rsidR="002D2E93" w:rsidRDefault="002D2E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 24.12.2021 № 1/22888-21</w:t>
            </w:r>
          </w:p>
        </w:tc>
      </w:tr>
      <w:tr w:rsidR="002D2E93" w:rsidTr="002D2E93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ind w:left="6" w:right="-9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Розміщення інформації про хід фінального етапу Конкурсу на сайтах Департаменту освіти і науки, Інституту післядипломної педагогічної освіти та Інституту модернізації змісту освіти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en-US"/>
              </w:rPr>
              <w:t>05.02.2022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sz w:val="22"/>
                <w:szCs w:val="22"/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11</w:t>
            </w:r>
            <w:r>
              <w:rPr>
                <w:sz w:val="22"/>
                <w:szCs w:val="22"/>
                <w:vertAlign w:val="superscript"/>
                <w:lang w:val="uk-UA"/>
              </w:rPr>
              <w:t>00 про початок</w:t>
            </w:r>
          </w:p>
          <w:p w:rsidR="002D2E93" w:rsidRDefault="002D2E93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16</w:t>
            </w:r>
            <w:r>
              <w:rPr>
                <w:sz w:val="22"/>
                <w:szCs w:val="22"/>
                <w:vertAlign w:val="superscript"/>
                <w:lang w:val="uk-UA"/>
              </w:rPr>
              <w:t>00 про завершення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Методисти ІППОЧО</w:t>
            </w:r>
          </w:p>
          <w:p w:rsidR="002D2E93" w:rsidRDefault="002D2E93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(НМЦСГД, редакційний відділ)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3" w:rsidRDefault="002D2E93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наказу ДОН від 04.01.2022 № </w:t>
            </w:r>
            <w:r>
              <w:rPr>
                <w:iCs/>
                <w:lang w:val="uk-UA"/>
              </w:rPr>
              <w:t>02</w:t>
            </w:r>
          </w:p>
        </w:tc>
      </w:tr>
    </w:tbl>
    <w:p w:rsidR="002D2E93" w:rsidRDefault="002D2E93" w:rsidP="002D2E93">
      <w:pPr>
        <w:rPr>
          <w:b/>
          <w:lang w:val="uk-UA"/>
        </w:rPr>
      </w:pPr>
    </w:p>
    <w:p w:rsidR="002D2E93" w:rsidRDefault="002D2E93" w:rsidP="002D2E93">
      <w:pPr>
        <w:rPr>
          <w:b/>
          <w:lang w:val="uk-UA"/>
        </w:rPr>
      </w:pPr>
    </w:p>
    <w:p w:rsidR="002D2E93" w:rsidRDefault="002D2E93" w:rsidP="002D2E93">
      <w:pPr>
        <w:rPr>
          <w:b/>
          <w:lang w:val="uk-UA"/>
        </w:rPr>
      </w:pPr>
      <w:r>
        <w:rPr>
          <w:b/>
          <w:lang w:val="uk-UA"/>
        </w:rPr>
        <w:t>Методист науково-методичного центру</w:t>
      </w:r>
    </w:p>
    <w:p w:rsidR="002D2E93" w:rsidRDefault="002D2E93" w:rsidP="002D2E93">
      <w:pPr>
        <w:rPr>
          <w:b/>
          <w:lang w:val="uk-UA"/>
        </w:rPr>
      </w:pPr>
      <w:r>
        <w:rPr>
          <w:b/>
          <w:lang w:val="uk-UA"/>
        </w:rPr>
        <w:t xml:space="preserve">предметів мовно-літературної та історичної галузей  </w:t>
      </w:r>
    </w:p>
    <w:p w:rsidR="002D2E93" w:rsidRDefault="002D2E93" w:rsidP="002D2E93">
      <w:pPr>
        <w:rPr>
          <w:b/>
          <w:lang w:val="uk-UA"/>
        </w:rPr>
      </w:pPr>
      <w:r>
        <w:rPr>
          <w:b/>
          <w:lang w:val="uk-UA"/>
        </w:rPr>
        <w:t xml:space="preserve">і  міжнародної інтеграції   </w:t>
      </w:r>
    </w:p>
    <w:p w:rsidR="00890D8E" w:rsidRDefault="002D2E93">
      <w:r>
        <w:rPr>
          <w:b/>
          <w:lang w:val="uk-UA"/>
        </w:rPr>
        <w:t xml:space="preserve">                                                                           </w:t>
      </w:r>
      <w:r>
        <w:rPr>
          <w:b/>
          <w:noProof/>
        </w:rPr>
        <w:drawing>
          <wp:inline distT="0" distB="0" distL="0" distR="0" wp14:anchorId="6E1BB5F5" wp14:editId="3820785B">
            <wp:extent cx="857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Євгенія КВІТЕНЬ</w:t>
      </w:r>
      <w:bookmarkStart w:id="0" w:name="_GoBack"/>
      <w:bookmarkEnd w:id="0"/>
    </w:p>
    <w:sectPr w:rsidR="0089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97"/>
    <w:rsid w:val="00036297"/>
    <w:rsid w:val="002D2E93"/>
    <w:rsid w:val="00693F0F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2022-02-03T07:51:00Z</dcterms:created>
  <dcterms:modified xsi:type="dcterms:W3CDTF">2022-02-03T07:52:00Z</dcterms:modified>
</cp:coreProperties>
</file>